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</w:p>
    <w:p>
      <w:pPr>
        <w:snapToGrid w:val="0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年浙江省职业院校技能大赛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高职组“地理空间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采集与处理”赛项</w:t>
      </w:r>
      <w:r>
        <w:rPr>
          <w:rFonts w:hint="eastAsia" w:ascii="仿宋" w:hAnsi="仿宋" w:eastAsia="仿宋" w:cs="仿宋"/>
          <w:b/>
          <w:sz w:val="30"/>
          <w:szCs w:val="30"/>
        </w:rPr>
        <w:t>参赛队报名汇总表</w:t>
      </w:r>
    </w:p>
    <w:tbl>
      <w:tblPr>
        <w:tblStyle w:val="4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3"/>
        <w:gridCol w:w="1782"/>
        <w:gridCol w:w="1486"/>
        <w:gridCol w:w="268"/>
        <w:gridCol w:w="1385"/>
        <w:gridCol w:w="504"/>
        <w:gridCol w:w="923"/>
        <w:gridCol w:w="4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5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参赛学校（盖章）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固定电话</w:t>
            </w:r>
          </w:p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35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领队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44" w:type="dxa"/>
            <w:gridSpan w:val="10"/>
            <w:vAlign w:val="center"/>
          </w:tcPr>
          <w:p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 w:firstLine="281" w:firstLineChars="1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第一队（指导教师：                            ）</w:t>
            </w:r>
          </w:p>
          <w:p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 w:firstLine="301" w:firstLineChars="1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 xml:space="preserve">参赛项目：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"/>
                <w:sz w:val="28"/>
              </w:rPr>
              <w:t xml:space="preserve">水准测量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"/>
                <w:sz w:val="28"/>
              </w:rPr>
              <w:t xml:space="preserve">导线测量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4"/>
                <w:sz w:val="28"/>
              </w:rPr>
              <w:t>数字测图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844" w:type="dxa"/>
            <w:gridSpan w:val="10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第二队（指导教师：                            ）</w:t>
            </w:r>
          </w:p>
          <w:p>
            <w:pPr>
              <w:snapToGrid w:val="0"/>
              <w:spacing w:line="240" w:lineRule="atLeas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 xml:space="preserve">参赛项目：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"/>
                <w:sz w:val="28"/>
              </w:rPr>
              <w:t xml:space="preserve">水准测量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"/>
                <w:sz w:val="28"/>
              </w:rPr>
              <w:t xml:space="preserve">导线测量   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4"/>
                <w:sz w:val="28"/>
              </w:rPr>
              <w:t>数字测图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学校意见</w:t>
            </w:r>
          </w:p>
        </w:tc>
        <w:tc>
          <w:tcPr>
            <w:tcW w:w="829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             年     月    日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headerReference r:id="rId3" w:type="first"/>
      <w:footerReference r:id="rId4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zFkYjAzMDk0ZjgwNjY2MDYyN2NkYTllMTI5NGUifQ=="/>
  </w:docVars>
  <w:rsids>
    <w:rsidRoot w:val="7AC31FED"/>
    <w:rsid w:val="75552D89"/>
    <w:rsid w:val="7AC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2024-03-05T02:38:00Z</dcterms:created>
  <dc:creator>混沌之风</dc:creator>
  <cp:lastModifiedBy>混沌之风</cp:lastModifiedBy>
  <dcterms:modified xsi:type="dcterms:W3CDTF">2024-03-05T02:39:00Z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21EB18DFBD7644199707C094E6A69474_11</vt:lpwstr>
  </property>
</Properties>
</file>